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74E1" w14:textId="4955C913" w:rsidR="00991ED4" w:rsidRPr="004A15EE" w:rsidRDefault="009341FC" w:rsidP="00177999">
      <w:pPr>
        <w:ind w:left="2552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D92ACB">
        <w:rPr>
          <w:rFonts w:ascii="Calibri" w:eastAsia="Calibri" w:hAnsi="Calibri" w:cs="Calibri"/>
          <w:sz w:val="24"/>
          <w:szCs w:val="24"/>
        </w:rPr>
        <w:t xml:space="preserve">  </w:t>
      </w:r>
      <w:r w:rsidR="00CE33DF">
        <w:rPr>
          <w:rFonts w:ascii="Calibri" w:eastAsia="Calibri" w:hAnsi="Calibri" w:cs="Calibri"/>
          <w:sz w:val="24"/>
          <w:szCs w:val="24"/>
        </w:rPr>
        <w:t xml:space="preserve"> </w:t>
      </w:r>
      <w:r w:rsidR="00D92ACB">
        <w:rPr>
          <w:rFonts w:ascii="Calibri" w:eastAsia="Calibri" w:hAnsi="Calibri" w:cs="Calibri"/>
          <w:sz w:val="24"/>
          <w:szCs w:val="24"/>
        </w:rPr>
        <w:t xml:space="preserve">  </w:t>
      </w:r>
      <w:r w:rsidR="00CE762D">
        <w:rPr>
          <w:rFonts w:ascii="Calibri" w:eastAsia="Calibri" w:hAnsi="Calibri" w:cs="Calibri"/>
          <w:sz w:val="24"/>
          <w:szCs w:val="24"/>
        </w:rPr>
        <w:t xml:space="preserve"> </w:t>
      </w:r>
      <w:r w:rsidR="008F2676" w:rsidRPr="003C4D44">
        <w:rPr>
          <w:rFonts w:ascii="Calibri" w:eastAsia="Calibri" w:hAnsi="Calibri" w:cs="Calibri"/>
          <w:sz w:val="24"/>
          <w:szCs w:val="24"/>
        </w:rPr>
        <w:t>Załącznik nr</w:t>
      </w:r>
      <w:r w:rsidR="009A7D4C" w:rsidRPr="003C4D44">
        <w:rPr>
          <w:rFonts w:ascii="Calibri" w:eastAsia="Calibri" w:hAnsi="Calibri" w:cs="Calibri"/>
          <w:sz w:val="24"/>
          <w:szCs w:val="24"/>
        </w:rPr>
        <w:t xml:space="preserve"> </w:t>
      </w:r>
      <w:r w:rsidR="00D56748" w:rsidRPr="003C4D44">
        <w:rPr>
          <w:rFonts w:ascii="Calibri" w:eastAsia="Calibri" w:hAnsi="Calibri" w:cs="Calibri"/>
          <w:sz w:val="24"/>
          <w:szCs w:val="24"/>
        </w:rPr>
        <w:t>2</w:t>
      </w:r>
      <w:r w:rsidR="008F2676" w:rsidRPr="003C4D44">
        <w:rPr>
          <w:rFonts w:ascii="Calibri" w:eastAsia="Calibri" w:hAnsi="Calibri" w:cs="Calibri"/>
          <w:sz w:val="24"/>
          <w:szCs w:val="24"/>
        </w:rPr>
        <w:t xml:space="preserve"> do</w:t>
      </w:r>
      <w:r w:rsidR="008F2676" w:rsidRPr="00FA2D47">
        <w:rPr>
          <w:rFonts w:ascii="Calibri" w:eastAsia="Calibri" w:hAnsi="Calibri" w:cs="Calibri"/>
          <w:sz w:val="24"/>
          <w:szCs w:val="24"/>
        </w:rPr>
        <w:t xml:space="preserve"> </w:t>
      </w:r>
      <w:r w:rsidR="00D92ACB">
        <w:rPr>
          <w:rFonts w:ascii="Calibri" w:eastAsia="Calibri" w:hAnsi="Calibri" w:cs="Calibri"/>
          <w:sz w:val="24"/>
          <w:szCs w:val="24"/>
        </w:rPr>
        <w:t xml:space="preserve">Zarządzenia Burmistrza </w:t>
      </w:r>
      <w:r w:rsidR="00177999">
        <w:rPr>
          <w:rFonts w:ascii="Calibri" w:eastAsia="Calibri" w:hAnsi="Calibri" w:cs="Calibri"/>
          <w:sz w:val="24"/>
          <w:szCs w:val="24"/>
        </w:rPr>
        <w:t xml:space="preserve">Miasta </w:t>
      </w:r>
      <w:r w:rsidR="00D92ACB">
        <w:rPr>
          <w:rFonts w:ascii="Calibri" w:eastAsia="Calibri" w:hAnsi="Calibri" w:cs="Calibri"/>
          <w:sz w:val="24"/>
          <w:szCs w:val="24"/>
        </w:rPr>
        <w:t>Kluczborka</w:t>
      </w:r>
      <w:r w:rsidR="00286002" w:rsidRPr="00FA2D47">
        <w:rPr>
          <w:rFonts w:ascii="Calibri" w:hAnsi="Calibri" w:cs="Calibri"/>
          <w:sz w:val="24"/>
          <w:szCs w:val="24"/>
        </w:rPr>
        <w:t xml:space="preserve"> </w:t>
      </w:r>
      <w:r w:rsidR="00991ED4" w:rsidRPr="00FA2D47">
        <w:rPr>
          <w:rFonts w:ascii="Calibri" w:hAnsi="Calibri" w:cs="Calibri"/>
          <w:sz w:val="24"/>
          <w:szCs w:val="24"/>
        </w:rPr>
        <w:t xml:space="preserve"> </w:t>
      </w:r>
      <w:r w:rsidR="00991ED4" w:rsidRPr="00FA2D47">
        <w:rPr>
          <w:rFonts w:ascii="Calibri" w:hAnsi="Calibri" w:cs="Calibri"/>
          <w:sz w:val="24"/>
          <w:szCs w:val="24"/>
        </w:rPr>
        <w:br/>
      </w:r>
      <w:r w:rsidR="00CE762D" w:rsidRPr="004A15EE">
        <w:rPr>
          <w:rFonts w:ascii="Calibri" w:hAnsi="Calibri" w:cs="Calibri"/>
          <w:sz w:val="24"/>
          <w:szCs w:val="24"/>
        </w:rPr>
        <w:t xml:space="preserve">                          </w:t>
      </w:r>
      <w:r w:rsidR="00177999">
        <w:rPr>
          <w:rFonts w:ascii="Calibri" w:hAnsi="Calibri" w:cs="Calibri"/>
          <w:sz w:val="24"/>
          <w:szCs w:val="24"/>
        </w:rPr>
        <w:t xml:space="preserve">               </w:t>
      </w:r>
      <w:r w:rsidR="00CE762D" w:rsidRPr="004A15EE">
        <w:rPr>
          <w:rFonts w:ascii="Calibri" w:hAnsi="Calibri" w:cs="Calibri"/>
          <w:sz w:val="24"/>
          <w:szCs w:val="24"/>
        </w:rPr>
        <w:t xml:space="preserve">  </w:t>
      </w:r>
      <w:r w:rsidR="00177999">
        <w:rPr>
          <w:rFonts w:cs="Calibri"/>
        </w:rPr>
        <w:t>nr</w:t>
      </w:r>
      <w:r w:rsidR="0005557F">
        <w:rPr>
          <w:rFonts w:cs="Calibri"/>
          <w:b/>
          <w:bCs/>
        </w:rPr>
        <w:t xml:space="preserve"> </w:t>
      </w:r>
      <w:r w:rsidR="00CE33DF" w:rsidRPr="00A6212D">
        <w:rPr>
          <w:rFonts w:cs="Calibri"/>
        </w:rPr>
        <w:t>BR.0050.126.2025</w:t>
      </w:r>
      <w:r w:rsidR="00CE33DF">
        <w:rPr>
          <w:rFonts w:cs="Calibri"/>
          <w:b/>
          <w:bCs/>
        </w:rPr>
        <w:t xml:space="preserve"> </w:t>
      </w:r>
      <w:r w:rsidR="00991ED4" w:rsidRPr="004A15EE">
        <w:rPr>
          <w:rFonts w:ascii="Calibri" w:hAnsi="Calibri" w:cs="Calibri"/>
          <w:sz w:val="24"/>
          <w:szCs w:val="24"/>
        </w:rPr>
        <w:t xml:space="preserve">z dnia </w:t>
      </w:r>
      <w:r w:rsidR="00D92ACB" w:rsidRPr="00D92ACB">
        <w:rPr>
          <w:rFonts w:cs="Calibri"/>
        </w:rPr>
        <w:t xml:space="preserve">18 lipca 2025 </w:t>
      </w:r>
      <w:r w:rsidR="00991ED4" w:rsidRPr="00D92ACB">
        <w:rPr>
          <w:rFonts w:ascii="Calibri" w:hAnsi="Calibri" w:cs="Calibri"/>
          <w:sz w:val="24"/>
          <w:szCs w:val="24"/>
        </w:rPr>
        <w:t>r.</w:t>
      </w:r>
    </w:p>
    <w:p w14:paraId="227CE96C" w14:textId="309BD50C" w:rsidR="008F2676" w:rsidRPr="00FA2D47" w:rsidRDefault="008F2676" w:rsidP="00991ED4">
      <w:pPr>
        <w:ind w:left="6096"/>
        <w:jc w:val="both"/>
        <w:rPr>
          <w:rFonts w:ascii="Calibri" w:eastAsia="Calibri" w:hAnsi="Calibri" w:cs="Calibri"/>
          <w:sz w:val="24"/>
          <w:szCs w:val="24"/>
        </w:rPr>
      </w:pPr>
    </w:p>
    <w:p w14:paraId="082C2674" w14:textId="70A9419F" w:rsidR="008F2676" w:rsidRPr="00FA2D47" w:rsidRDefault="008F2676" w:rsidP="00FD1FE5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FA2D47">
        <w:rPr>
          <w:rFonts w:ascii="Calibri" w:eastAsia="Calibri" w:hAnsi="Calibri" w:cs="Calibri"/>
          <w:b/>
          <w:sz w:val="24"/>
          <w:szCs w:val="24"/>
        </w:rPr>
        <w:t>FORMULARZ ZGŁOSZENIOWY KANDYDATA NA CZŁONKA KOMITETU REWITALIZACJI</w:t>
      </w:r>
    </w:p>
    <w:p w14:paraId="20CBF17B" w14:textId="1995596F" w:rsidR="008F2676" w:rsidRPr="00FA2D47" w:rsidRDefault="008F2676" w:rsidP="008F2676">
      <w:pPr>
        <w:jc w:val="both"/>
        <w:rPr>
          <w:rFonts w:ascii="Calibri" w:eastAsia="Calibri" w:hAnsi="Calibri" w:cs="Calibri"/>
          <w:sz w:val="24"/>
          <w:szCs w:val="24"/>
        </w:rPr>
      </w:pPr>
      <w:r w:rsidRPr="00FA2D47">
        <w:rPr>
          <w:rFonts w:ascii="Calibri" w:eastAsia="Calibri" w:hAnsi="Calibri" w:cs="Calibri"/>
          <w:b/>
          <w:sz w:val="24"/>
          <w:szCs w:val="24"/>
        </w:rPr>
        <w:t xml:space="preserve">I. </w:t>
      </w:r>
      <w:r w:rsidR="00581F77" w:rsidRPr="00581F77">
        <w:rPr>
          <w:rFonts w:ascii="Calibri" w:eastAsia="Calibri" w:hAnsi="Calibri" w:cs="Calibri"/>
          <w:b/>
          <w:sz w:val="24"/>
          <w:szCs w:val="24"/>
        </w:rPr>
        <w:t>Imię i nazwisko oraz dane kontaktowe Kandydata</w:t>
      </w:r>
      <w:r w:rsidRPr="00FA2D47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55"/>
        <w:gridCol w:w="4455"/>
      </w:tblGrid>
      <w:tr w:rsidR="008F2676" w:rsidRPr="00FA2D47" w14:paraId="295C1333" w14:textId="77777777" w:rsidTr="00C510CC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BE25" w14:textId="2847581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sz w:val="24"/>
                <w:szCs w:val="24"/>
              </w:rPr>
              <w:t>Imię i nazwisko</w:t>
            </w:r>
            <w:r w:rsidR="00FD1FE5" w:rsidRPr="00FA2D4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6FB4" w14:textId="77777777" w:rsidR="008F2676" w:rsidRPr="00FA2D47" w:rsidRDefault="008F2676" w:rsidP="00C5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F2676" w:rsidRPr="00FA2D47" w14:paraId="23C17F40" w14:textId="77777777" w:rsidTr="00C510CC">
        <w:trPr>
          <w:trHeight w:val="653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57F4" w14:textId="540B306A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sz w:val="24"/>
                <w:szCs w:val="24"/>
              </w:rPr>
              <w:t>Adres zamieszkania</w:t>
            </w:r>
            <w:r w:rsidR="00FD1FE5" w:rsidRPr="00FA2D4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0FF9" w14:textId="77777777" w:rsidR="008F2676" w:rsidRPr="00FA2D47" w:rsidRDefault="008F2676" w:rsidP="00C5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F2676" w:rsidRPr="00FA2D47" w14:paraId="453DF2DA" w14:textId="77777777" w:rsidTr="00C510CC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9224" w14:textId="4C4D25FA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sz w:val="24"/>
                <w:szCs w:val="24"/>
              </w:rPr>
              <w:t>Adres do korespondencji</w:t>
            </w:r>
            <w:r w:rsidR="00FD1FE5" w:rsidRPr="00FA2D4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75624B63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sz w:val="24"/>
                <w:szCs w:val="24"/>
              </w:rPr>
              <w:t>(jeśli jest inny niż adres zamieszkania)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0CC6" w14:textId="77777777" w:rsidR="008F2676" w:rsidRPr="00FA2D47" w:rsidRDefault="008F2676" w:rsidP="00C5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F2676" w:rsidRPr="00FA2D47" w14:paraId="4A1AFAC1" w14:textId="77777777" w:rsidTr="00C510CC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76C0" w14:textId="46B6CEFF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sz w:val="24"/>
                <w:szCs w:val="24"/>
              </w:rPr>
              <w:t>Numer telefonu</w:t>
            </w:r>
            <w:r w:rsidR="00FD1FE5" w:rsidRPr="00FA2D4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909E" w14:textId="77777777" w:rsidR="008F2676" w:rsidRPr="00FA2D47" w:rsidRDefault="008F2676" w:rsidP="00C5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F2676" w:rsidRPr="00FA2D47" w14:paraId="1F6E97E8" w14:textId="77777777" w:rsidTr="00C510CC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9389" w14:textId="6E2FEB0B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sz w:val="24"/>
                <w:szCs w:val="24"/>
              </w:rPr>
              <w:t>Adres e-mail</w:t>
            </w:r>
            <w:r w:rsidR="00FD1FE5" w:rsidRPr="00FA2D4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A4F1" w14:textId="77777777" w:rsidR="008F2676" w:rsidRPr="00FA2D47" w:rsidRDefault="008F2676" w:rsidP="00C5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C65766" w14:textId="77777777" w:rsidR="008F2676" w:rsidRPr="00FA2D47" w:rsidRDefault="008F2676" w:rsidP="008F267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13E622" w14:textId="77777777" w:rsidR="008F2676" w:rsidRPr="00FA2D47" w:rsidRDefault="008F2676" w:rsidP="008F2676">
      <w:pPr>
        <w:jc w:val="both"/>
        <w:rPr>
          <w:rFonts w:ascii="Calibri" w:eastAsia="Calibri" w:hAnsi="Calibri" w:cs="Calibri"/>
          <w:sz w:val="24"/>
          <w:szCs w:val="24"/>
        </w:rPr>
      </w:pPr>
      <w:r w:rsidRPr="00FA2D47">
        <w:rPr>
          <w:rFonts w:ascii="Calibri" w:eastAsia="Calibri" w:hAnsi="Calibri" w:cs="Calibri"/>
          <w:b/>
          <w:sz w:val="24"/>
          <w:szCs w:val="24"/>
        </w:rPr>
        <w:t>II. Kategoria kandydata, w ramach której składany jest formularz zgłoszeniowy</w:t>
      </w:r>
      <w:r w:rsidRPr="00FA2D47">
        <w:rPr>
          <w:rFonts w:ascii="Calibri" w:eastAsia="Calibri" w:hAnsi="Calibri" w:cs="Calibri"/>
          <w:sz w:val="24"/>
          <w:szCs w:val="24"/>
        </w:rPr>
        <w:t xml:space="preserve"> (proszę zaznaczyć znakiem "X" tylko w jednej kategorii)</w:t>
      </w:r>
    </w:p>
    <w:p w14:paraId="0A70666B" w14:textId="338F5CD6" w:rsidR="008F2676" w:rsidRPr="00FA2D47" w:rsidRDefault="003A0007" w:rsidP="008F2676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Mieszkaniec</w:t>
      </w:r>
      <w:r w:rsidR="008F2676" w:rsidRPr="00FA2D47">
        <w:rPr>
          <w:rFonts w:ascii="Calibri" w:eastAsia="Calibri" w:hAnsi="Calibri" w:cs="Calibri"/>
          <w:sz w:val="24"/>
          <w:szCs w:val="24"/>
        </w:rPr>
        <w:t xml:space="preserve"> obszaru rewitalizacji </w:t>
      </w:r>
      <w:r>
        <w:rPr>
          <w:rFonts w:ascii="Calibri" w:eastAsia="Calibri" w:hAnsi="Calibri" w:cs="Calibri"/>
          <w:sz w:val="24"/>
          <w:szCs w:val="24"/>
        </w:rPr>
        <w:t>lub mieszkaniec Kluczborka spoza obszaru rewitalizacji, zaangażowany w życie obszaru rewitalizacji</w:t>
      </w:r>
    </w:p>
    <w:p w14:paraId="1515D5F7" w14:textId="453E6073" w:rsidR="008F2676" w:rsidRPr="00FA2D47" w:rsidRDefault="00D30B63" w:rsidP="008F2676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Radny </w:t>
      </w:r>
      <w:r w:rsidR="00F7619E">
        <w:rPr>
          <w:rFonts w:ascii="Calibri" w:eastAsia="Calibri" w:hAnsi="Calibri" w:cs="Calibri"/>
          <w:sz w:val="24"/>
          <w:szCs w:val="24"/>
        </w:rPr>
        <w:t>Rady Miejskiej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77999"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z w:val="24"/>
          <w:szCs w:val="24"/>
        </w:rPr>
        <w:t>Kluczbork</w:t>
      </w:r>
      <w:r w:rsidR="00177999">
        <w:rPr>
          <w:rFonts w:ascii="Calibri" w:eastAsia="Calibri" w:hAnsi="Calibri" w:cs="Calibri"/>
          <w:sz w:val="24"/>
          <w:szCs w:val="24"/>
        </w:rPr>
        <w:t>u</w:t>
      </w:r>
    </w:p>
    <w:p w14:paraId="1F8B0E58" w14:textId="79AE5717" w:rsidR="00F7619E" w:rsidRPr="00F7619E" w:rsidRDefault="008F2676" w:rsidP="00F7619E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A2D47">
        <w:rPr>
          <w:rFonts w:ascii="Calibri" w:eastAsia="Calibri" w:hAnsi="Calibri" w:cs="Calibri"/>
          <w:sz w:val="24"/>
          <w:szCs w:val="24"/>
        </w:rPr>
        <w:t>przedstawiciel podmiotu</w:t>
      </w:r>
      <w:r w:rsidR="00F7619E">
        <w:rPr>
          <w:rFonts w:ascii="Calibri" w:eastAsia="Calibri" w:hAnsi="Calibri" w:cs="Calibri"/>
          <w:sz w:val="24"/>
          <w:szCs w:val="24"/>
        </w:rPr>
        <w:t xml:space="preserve"> prowadzącego lub zmierzającego prowadzić działalność </w:t>
      </w:r>
      <w:r w:rsidR="00F7619E" w:rsidRPr="00FA2D47">
        <w:rPr>
          <w:rFonts w:ascii="Calibri" w:eastAsia="Calibri" w:hAnsi="Calibri" w:cs="Calibri"/>
          <w:sz w:val="24"/>
          <w:szCs w:val="24"/>
        </w:rPr>
        <w:t>gospodarczą</w:t>
      </w:r>
      <w:r w:rsidR="00F7619E">
        <w:rPr>
          <w:rFonts w:ascii="Calibri" w:eastAsia="Calibri" w:hAnsi="Calibri" w:cs="Calibri"/>
          <w:sz w:val="24"/>
          <w:szCs w:val="24"/>
        </w:rPr>
        <w:t xml:space="preserve"> na terenie Gminy Kluczbork, a przede wszystkim na terenie</w:t>
      </w:r>
      <w:r w:rsidR="00177999">
        <w:rPr>
          <w:rFonts w:ascii="Calibri" w:eastAsia="Calibri" w:hAnsi="Calibri" w:cs="Calibri"/>
          <w:sz w:val="24"/>
          <w:szCs w:val="24"/>
        </w:rPr>
        <w:t xml:space="preserve"> </w:t>
      </w:r>
      <w:r w:rsidR="007802B1">
        <w:rPr>
          <w:rFonts w:ascii="Calibri" w:eastAsia="Calibri" w:hAnsi="Calibri" w:cs="Calibri"/>
          <w:sz w:val="24"/>
          <w:szCs w:val="24"/>
        </w:rPr>
        <w:t>obszaru rewitalizacji</w:t>
      </w:r>
    </w:p>
    <w:p w14:paraId="745D3ECD" w14:textId="0DAC07D1" w:rsidR="008F2676" w:rsidRPr="00FA2D47" w:rsidRDefault="008F2676" w:rsidP="00F7619E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A2D47">
        <w:rPr>
          <w:rFonts w:ascii="Calibri" w:eastAsia="Calibri" w:hAnsi="Calibri" w:cs="Calibri"/>
          <w:sz w:val="24"/>
          <w:szCs w:val="24"/>
        </w:rPr>
        <w:t xml:space="preserve">przedstawiciel </w:t>
      </w:r>
      <w:r w:rsidR="00F7619E">
        <w:rPr>
          <w:rFonts w:ascii="Calibri" w:eastAsia="Calibri" w:hAnsi="Calibri" w:cs="Calibri"/>
          <w:sz w:val="24"/>
          <w:szCs w:val="24"/>
        </w:rPr>
        <w:t>organizacji pozarządowych, społecznych, w tym przedstawiciel organu działającego na rzecz osób niepełnosprawnych</w:t>
      </w:r>
    </w:p>
    <w:p w14:paraId="383F46C5" w14:textId="7B1D01A2" w:rsidR="008F2676" w:rsidRPr="00FA2D47" w:rsidRDefault="008F2676" w:rsidP="008F2676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A2D47">
        <w:rPr>
          <w:rFonts w:ascii="Calibri" w:eastAsia="Calibri" w:hAnsi="Calibri" w:cs="Calibri"/>
          <w:sz w:val="24"/>
          <w:szCs w:val="24"/>
        </w:rPr>
        <w:t>właścicie</w:t>
      </w:r>
      <w:r w:rsidR="00F7619E">
        <w:rPr>
          <w:rFonts w:ascii="Calibri" w:eastAsia="Calibri" w:hAnsi="Calibri" w:cs="Calibri"/>
          <w:sz w:val="24"/>
          <w:szCs w:val="24"/>
        </w:rPr>
        <w:t>l lub</w:t>
      </w:r>
      <w:r w:rsidRPr="00FA2D47">
        <w:rPr>
          <w:rFonts w:ascii="Calibri" w:eastAsia="Calibri" w:hAnsi="Calibri" w:cs="Calibri"/>
          <w:sz w:val="24"/>
          <w:szCs w:val="24"/>
        </w:rPr>
        <w:t xml:space="preserve"> użytkowni</w:t>
      </w:r>
      <w:r w:rsidR="00F7619E">
        <w:rPr>
          <w:rFonts w:ascii="Calibri" w:eastAsia="Calibri" w:hAnsi="Calibri" w:cs="Calibri"/>
          <w:sz w:val="24"/>
          <w:szCs w:val="24"/>
        </w:rPr>
        <w:t>k</w:t>
      </w:r>
      <w:r w:rsidRPr="00FA2D47">
        <w:rPr>
          <w:rFonts w:ascii="Calibri" w:eastAsia="Calibri" w:hAnsi="Calibri" w:cs="Calibri"/>
          <w:sz w:val="24"/>
          <w:szCs w:val="24"/>
        </w:rPr>
        <w:t xml:space="preserve"> wieczysty nieruchomości i</w:t>
      </w:r>
      <w:r w:rsidR="00F7619E">
        <w:rPr>
          <w:rFonts w:ascii="Calibri" w:eastAsia="Calibri" w:hAnsi="Calibri" w:cs="Calibri"/>
          <w:sz w:val="24"/>
          <w:szCs w:val="24"/>
        </w:rPr>
        <w:t>/lub przedstawiciel</w:t>
      </w:r>
      <w:r w:rsidRPr="00FA2D47">
        <w:rPr>
          <w:rFonts w:ascii="Calibri" w:eastAsia="Calibri" w:hAnsi="Calibri" w:cs="Calibri"/>
          <w:sz w:val="24"/>
          <w:szCs w:val="24"/>
        </w:rPr>
        <w:t xml:space="preserve"> podmiotów zarządzających nieruchomościami znajdującymi się na obszarze</w:t>
      </w:r>
      <w:r w:rsidR="00F7619E">
        <w:rPr>
          <w:rFonts w:ascii="Calibri" w:eastAsia="Calibri" w:hAnsi="Calibri" w:cs="Calibri"/>
          <w:sz w:val="24"/>
          <w:szCs w:val="24"/>
        </w:rPr>
        <w:t xml:space="preserve"> rewitalizacji</w:t>
      </w:r>
      <w:r w:rsidRPr="00FA2D47">
        <w:rPr>
          <w:rFonts w:ascii="Calibri" w:eastAsia="Calibri" w:hAnsi="Calibri" w:cs="Calibri"/>
          <w:sz w:val="24"/>
          <w:szCs w:val="24"/>
        </w:rPr>
        <w:t>, w tym spółdzielni</w:t>
      </w:r>
      <w:r w:rsidR="00F7619E">
        <w:rPr>
          <w:rFonts w:ascii="Calibri" w:eastAsia="Calibri" w:hAnsi="Calibri" w:cs="Calibri"/>
          <w:sz w:val="24"/>
          <w:szCs w:val="24"/>
        </w:rPr>
        <w:t>e/</w:t>
      </w:r>
      <w:r w:rsidR="00F7619E" w:rsidRPr="00FA2D47">
        <w:rPr>
          <w:rFonts w:ascii="Calibri" w:eastAsia="Calibri" w:hAnsi="Calibri" w:cs="Calibri"/>
          <w:sz w:val="24"/>
          <w:szCs w:val="24"/>
        </w:rPr>
        <w:t>wspólnot</w:t>
      </w:r>
      <w:r w:rsidR="00F7619E">
        <w:rPr>
          <w:rFonts w:ascii="Calibri" w:eastAsia="Calibri" w:hAnsi="Calibri" w:cs="Calibri"/>
          <w:sz w:val="24"/>
          <w:szCs w:val="24"/>
        </w:rPr>
        <w:t>y</w:t>
      </w:r>
      <w:r w:rsidR="00C6324E">
        <w:rPr>
          <w:rFonts w:ascii="Calibri" w:eastAsia="Calibri" w:hAnsi="Calibri" w:cs="Calibri"/>
          <w:sz w:val="24"/>
          <w:szCs w:val="24"/>
        </w:rPr>
        <w:t xml:space="preserve"> lub </w:t>
      </w:r>
      <w:r w:rsidR="00F7619E" w:rsidRPr="00FA2D47">
        <w:rPr>
          <w:rFonts w:ascii="Calibri" w:eastAsia="Calibri" w:hAnsi="Calibri" w:cs="Calibri"/>
          <w:sz w:val="24"/>
          <w:szCs w:val="24"/>
        </w:rPr>
        <w:t>społeczn</w:t>
      </w:r>
      <w:r w:rsidR="00F7619E">
        <w:rPr>
          <w:rFonts w:ascii="Calibri" w:eastAsia="Calibri" w:hAnsi="Calibri" w:cs="Calibri"/>
          <w:sz w:val="24"/>
          <w:szCs w:val="24"/>
        </w:rPr>
        <w:t xml:space="preserve">e </w:t>
      </w:r>
      <w:r w:rsidR="00F7619E" w:rsidRPr="00FA2D47">
        <w:rPr>
          <w:rFonts w:ascii="Calibri" w:eastAsia="Calibri" w:hAnsi="Calibri" w:cs="Calibri"/>
          <w:sz w:val="24"/>
          <w:szCs w:val="24"/>
        </w:rPr>
        <w:t>inicjatywy</w:t>
      </w:r>
      <w:r w:rsidR="00F7619E">
        <w:rPr>
          <w:rFonts w:ascii="Calibri" w:eastAsia="Calibri" w:hAnsi="Calibri" w:cs="Calibri"/>
          <w:sz w:val="24"/>
          <w:szCs w:val="24"/>
        </w:rPr>
        <w:t xml:space="preserve"> </w:t>
      </w:r>
      <w:r w:rsidRPr="00FA2D47">
        <w:rPr>
          <w:rFonts w:ascii="Calibri" w:eastAsia="Calibri" w:hAnsi="Calibri" w:cs="Calibri"/>
          <w:sz w:val="24"/>
          <w:szCs w:val="24"/>
        </w:rPr>
        <w:t>mieszkaniow</w:t>
      </w:r>
      <w:r w:rsidR="00F7619E">
        <w:rPr>
          <w:rFonts w:ascii="Calibri" w:eastAsia="Calibri" w:hAnsi="Calibri" w:cs="Calibri"/>
          <w:sz w:val="24"/>
          <w:szCs w:val="24"/>
        </w:rPr>
        <w:t>e</w:t>
      </w:r>
      <w:r w:rsidRPr="00FA2D47">
        <w:rPr>
          <w:rFonts w:ascii="Calibri" w:eastAsia="Calibri" w:hAnsi="Calibri" w:cs="Calibri"/>
          <w:sz w:val="24"/>
          <w:szCs w:val="24"/>
        </w:rPr>
        <w:t>,</w:t>
      </w:r>
      <w:r w:rsidR="00F7619E">
        <w:rPr>
          <w:rFonts w:ascii="Calibri" w:eastAsia="Calibri" w:hAnsi="Calibri" w:cs="Calibri"/>
          <w:sz w:val="24"/>
          <w:szCs w:val="24"/>
        </w:rPr>
        <w:t xml:space="preserve"> jak również </w:t>
      </w:r>
      <w:r w:rsidRPr="00FA2D47">
        <w:rPr>
          <w:rFonts w:ascii="Calibri" w:eastAsia="Calibri" w:hAnsi="Calibri" w:cs="Calibri"/>
          <w:sz w:val="24"/>
          <w:szCs w:val="24"/>
        </w:rPr>
        <w:t>towarzystw</w:t>
      </w:r>
      <w:r w:rsidR="00F7619E">
        <w:rPr>
          <w:rFonts w:ascii="Calibri" w:eastAsia="Calibri" w:hAnsi="Calibri" w:cs="Calibri"/>
          <w:sz w:val="24"/>
          <w:szCs w:val="24"/>
        </w:rPr>
        <w:t>a</w:t>
      </w:r>
      <w:r w:rsidRPr="00FA2D47">
        <w:rPr>
          <w:rFonts w:ascii="Calibri" w:eastAsia="Calibri" w:hAnsi="Calibri" w:cs="Calibri"/>
          <w:sz w:val="24"/>
          <w:szCs w:val="24"/>
        </w:rPr>
        <w:t xml:space="preserve"> budownictwa społecznego, znajdujących się na </w:t>
      </w:r>
      <w:r w:rsidR="00B64EF1">
        <w:rPr>
          <w:rFonts w:ascii="Calibri" w:eastAsia="Calibri" w:hAnsi="Calibri" w:cs="Calibri"/>
          <w:sz w:val="24"/>
          <w:szCs w:val="24"/>
        </w:rPr>
        <w:t xml:space="preserve">tym </w:t>
      </w:r>
      <w:r w:rsidRPr="00FA2D47">
        <w:rPr>
          <w:rFonts w:ascii="Calibri" w:eastAsia="Calibri" w:hAnsi="Calibri" w:cs="Calibri"/>
          <w:sz w:val="24"/>
          <w:szCs w:val="24"/>
        </w:rPr>
        <w:t>obszarze</w:t>
      </w:r>
    </w:p>
    <w:p w14:paraId="6E8ACD8E" w14:textId="66E505D1" w:rsidR="008F2676" w:rsidRDefault="008F2676" w:rsidP="008F2676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A2D47">
        <w:rPr>
          <w:rFonts w:ascii="Calibri" w:eastAsia="Calibri" w:hAnsi="Calibri" w:cs="Calibri"/>
          <w:sz w:val="24"/>
          <w:szCs w:val="24"/>
        </w:rPr>
        <w:t>przedstawiciel organów władzy publicznej lub podmiotu realizującego na obszarze rewitalizacji uprawnienia Skarbu Państwa</w:t>
      </w:r>
    </w:p>
    <w:p w14:paraId="68735BF8" w14:textId="162DC41B" w:rsidR="004E4F14" w:rsidRPr="00177999" w:rsidRDefault="006B7549" w:rsidP="00177999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A2D47">
        <w:rPr>
          <w:rFonts w:ascii="Calibri" w:eastAsia="Calibri" w:hAnsi="Calibri" w:cs="Calibri"/>
          <w:sz w:val="24"/>
          <w:szCs w:val="24"/>
        </w:rPr>
        <w:t>przedstawiciel</w:t>
      </w:r>
      <w:r>
        <w:rPr>
          <w:rFonts w:ascii="Calibri" w:eastAsia="Calibri" w:hAnsi="Calibri" w:cs="Calibri"/>
          <w:sz w:val="24"/>
          <w:szCs w:val="24"/>
        </w:rPr>
        <w:t xml:space="preserve"> instytucji lub jednostek organizacyjnych, wskazanych przez Burmistrza miasta Kluczbork, realizujących zadania w zakresie pomocy społecznej, rynku pracy, aktywizacji osób bezrobotnych, przeciwdziałania bezrobociu, etc.</w:t>
      </w:r>
    </w:p>
    <w:p w14:paraId="3F9A6F50" w14:textId="5E22E498" w:rsidR="008F2676" w:rsidRPr="00FA2D47" w:rsidRDefault="008F2676" w:rsidP="008F2676">
      <w:pPr>
        <w:jc w:val="both"/>
        <w:rPr>
          <w:rFonts w:ascii="Calibri" w:hAnsi="Calibri" w:cs="Calibri"/>
          <w:b/>
          <w:sz w:val="24"/>
          <w:szCs w:val="24"/>
        </w:rPr>
      </w:pPr>
      <w:r w:rsidRPr="00FA2D47">
        <w:rPr>
          <w:rFonts w:ascii="Calibri" w:eastAsia="Calibri" w:hAnsi="Calibri" w:cs="Calibri"/>
          <w:b/>
          <w:sz w:val="24"/>
          <w:szCs w:val="24"/>
        </w:rPr>
        <w:lastRenderedPageBreak/>
        <w:t xml:space="preserve">III. </w:t>
      </w:r>
      <w:r w:rsidRPr="00FA2D47">
        <w:rPr>
          <w:rFonts w:ascii="Calibri" w:hAnsi="Calibri" w:cs="Calibri"/>
          <w:b/>
          <w:sz w:val="24"/>
          <w:szCs w:val="24"/>
        </w:rPr>
        <w:t xml:space="preserve">Uzasadnienie zgłoszenia Kandydata na członka Komitetu Rewitalizacji: </w:t>
      </w:r>
    </w:p>
    <w:p w14:paraId="668C8757" w14:textId="3F26887B" w:rsidR="008F2676" w:rsidRPr="004E4F14" w:rsidRDefault="008F2676" w:rsidP="008F2676">
      <w:pPr>
        <w:jc w:val="both"/>
        <w:rPr>
          <w:rFonts w:ascii="Calibri" w:hAnsi="Calibri" w:cs="Calibri"/>
          <w:b/>
          <w:sz w:val="24"/>
          <w:szCs w:val="24"/>
        </w:rPr>
      </w:pPr>
      <w:r w:rsidRPr="00FA2D47">
        <w:rPr>
          <w:rFonts w:ascii="Calibri" w:hAnsi="Calibri" w:cs="Calibri"/>
          <w:b/>
          <w:sz w:val="24"/>
          <w:szCs w:val="24"/>
        </w:rPr>
        <w:t>(</w:t>
      </w:r>
      <w:r w:rsidRPr="00FA2D47">
        <w:rPr>
          <w:rFonts w:ascii="Calibri" w:hAnsi="Calibri" w:cs="Calibri"/>
          <w:bCs/>
          <w:sz w:val="24"/>
          <w:szCs w:val="24"/>
        </w:rPr>
        <w:t>proszę krótko uzasadnić swoją chęć przystąpienia do Komitetu Rewitalizacji</w:t>
      </w:r>
      <w:r w:rsidRPr="00FA2D47">
        <w:rPr>
          <w:rFonts w:ascii="Calibri" w:hAnsi="Calibri" w:cs="Calibri"/>
          <w:b/>
          <w:sz w:val="24"/>
          <w:szCs w:val="24"/>
        </w:rPr>
        <w:t>)</w:t>
      </w: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10"/>
      </w:tblGrid>
      <w:tr w:rsidR="008F2676" w:rsidRPr="00FA2D47" w14:paraId="4B7717B6" w14:textId="77777777" w:rsidTr="00C510CC">
        <w:trPr>
          <w:trHeight w:val="1290"/>
        </w:trPr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0419" w14:textId="77777777" w:rsidR="008F2676" w:rsidRPr="00FA2D47" w:rsidRDefault="008F2676" w:rsidP="00C5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2D578C9" w14:textId="77777777" w:rsidR="008F2676" w:rsidRPr="00FA2D47" w:rsidRDefault="008F2676" w:rsidP="008F267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09F968" w14:textId="75FEC5CF" w:rsidR="008F2676" w:rsidRPr="004E4F14" w:rsidRDefault="00C519B6" w:rsidP="008F267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</w:t>
      </w:r>
      <w:r w:rsidRPr="00FA2D47">
        <w:rPr>
          <w:rFonts w:ascii="Calibri" w:eastAsia="Calibri" w:hAnsi="Calibri" w:cs="Calibri"/>
          <w:b/>
          <w:sz w:val="24"/>
          <w:szCs w:val="24"/>
        </w:rPr>
        <w:t>V</w:t>
      </w:r>
      <w:r w:rsidR="008F2676" w:rsidRPr="00FA2D4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D7DF5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8F2676" w:rsidRPr="00FA2D47">
        <w:rPr>
          <w:rFonts w:ascii="Calibri" w:eastAsia="Calibri" w:hAnsi="Calibri" w:cs="Calibri"/>
          <w:b/>
          <w:bCs/>
          <w:sz w:val="24"/>
          <w:szCs w:val="24"/>
        </w:rPr>
        <w:t xml:space="preserve">oświadczenia </w:t>
      </w:r>
      <w:r w:rsidR="006D7DF5">
        <w:rPr>
          <w:rFonts w:ascii="Calibri" w:eastAsia="Calibri" w:hAnsi="Calibri" w:cs="Calibri"/>
          <w:b/>
          <w:bCs/>
          <w:sz w:val="24"/>
          <w:szCs w:val="24"/>
        </w:rPr>
        <w:t>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8F2676" w:rsidRPr="00FA2D47" w14:paraId="1D1E47BC" w14:textId="77777777" w:rsidTr="00C510CC">
        <w:tc>
          <w:tcPr>
            <w:tcW w:w="4525" w:type="dxa"/>
          </w:tcPr>
          <w:p w14:paraId="10B1F482" w14:textId="5D081629" w:rsidR="008F2676" w:rsidRPr="00FA2D47" w:rsidRDefault="008F2676" w:rsidP="004E4F14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>Doświadczenie w rewitalizacji</w:t>
            </w:r>
            <w:r w:rsidR="004E4F1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lub też</w:t>
            </w:r>
            <w:r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4E4F14"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>działalności</w:t>
            </w:r>
            <w:r w:rsidR="004E4F1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>społecznej</w:t>
            </w:r>
            <w:r w:rsidR="004E4F14">
              <w:rPr>
                <w:rFonts w:ascii="Calibri" w:eastAsia="Calibri" w:hAnsi="Calibri" w:cs="Calibri"/>
                <w:bCs/>
                <w:sz w:val="24"/>
                <w:szCs w:val="24"/>
              </w:rPr>
              <w:t>/</w:t>
            </w:r>
            <w:r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>gospodarczej</w:t>
            </w:r>
            <w:r w:rsidR="004E4F14">
              <w:rPr>
                <w:rFonts w:ascii="Calibri" w:eastAsia="Calibri" w:hAnsi="Calibri" w:cs="Calibri"/>
                <w:bCs/>
                <w:sz w:val="24"/>
                <w:szCs w:val="24"/>
              </w:rPr>
              <w:t>/</w:t>
            </w:r>
            <w:r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>publicznej</w:t>
            </w:r>
          </w:p>
        </w:tc>
        <w:tc>
          <w:tcPr>
            <w:tcW w:w="4525" w:type="dxa"/>
          </w:tcPr>
          <w:p w14:paraId="15FDDE05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b/>
                <w:sz w:val="24"/>
                <w:szCs w:val="24"/>
              </w:rPr>
              <w:sym w:font="Webdings" w:char="F063"/>
            </w:r>
            <w:r w:rsidRPr="00FA2D4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Tak</w:t>
            </w:r>
          </w:p>
          <w:p w14:paraId="473B2189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8255B1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b/>
                <w:sz w:val="24"/>
                <w:szCs w:val="24"/>
              </w:rPr>
              <w:sym w:font="Webdings" w:char="F063"/>
            </w:r>
            <w:r w:rsidRPr="00FA2D4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Nie</w:t>
            </w:r>
          </w:p>
        </w:tc>
      </w:tr>
      <w:tr w:rsidR="008F2676" w:rsidRPr="00FA2D47" w14:paraId="0D903326" w14:textId="77777777" w:rsidTr="00C510CC">
        <w:tc>
          <w:tcPr>
            <w:tcW w:w="9050" w:type="dxa"/>
            <w:gridSpan w:val="2"/>
          </w:tcPr>
          <w:p w14:paraId="2DB2C85F" w14:textId="77777777" w:rsidR="008F2676" w:rsidRPr="00FA2D47" w:rsidRDefault="008F2676" w:rsidP="00C510CC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>Krótki opis doświadczenia</w:t>
            </w:r>
          </w:p>
          <w:p w14:paraId="3EBDAC85" w14:textId="77777777" w:rsidR="008F2676" w:rsidRPr="00FA2D47" w:rsidRDefault="008F2676" w:rsidP="00C510CC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2D47">
              <w:rPr>
                <w:rFonts w:ascii="Calibri" w:eastAsia="Calibri" w:hAnsi="Calibri" w:cs="Calibri"/>
                <w:bCs/>
                <w:sz w:val="24"/>
                <w:szCs w:val="24"/>
              </w:rPr>
              <w:t>(np. nazwa organizacji, podmiotu gospodarczego, instytucji publicznej, zakres działania, nazwa realizowanych projektów)</w:t>
            </w:r>
          </w:p>
        </w:tc>
      </w:tr>
      <w:tr w:rsidR="008F2676" w:rsidRPr="00FA2D47" w14:paraId="0307EE36" w14:textId="77777777" w:rsidTr="00C510CC">
        <w:tc>
          <w:tcPr>
            <w:tcW w:w="9050" w:type="dxa"/>
            <w:gridSpan w:val="2"/>
          </w:tcPr>
          <w:p w14:paraId="7007018F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7D3B319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8AB280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EED256" w14:textId="77777777" w:rsidR="008F2676" w:rsidRPr="00FA2D47" w:rsidRDefault="008F2676" w:rsidP="00C510C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24A2D3C" w14:textId="77777777" w:rsidR="008F2676" w:rsidRPr="00FA2D47" w:rsidRDefault="008F2676" w:rsidP="008F2676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F5F861" w14:textId="029C8B93" w:rsidR="009A7D4C" w:rsidRPr="00177999" w:rsidRDefault="008F2676" w:rsidP="009A7D4C">
      <w:pPr>
        <w:pStyle w:val="Tytu"/>
        <w:ind w:left="0"/>
        <w:rPr>
          <w:rFonts w:ascii="Calibri" w:hAnsi="Calibri" w:cs="Calibri"/>
          <w:spacing w:val="-2"/>
        </w:rPr>
      </w:pPr>
      <w:r w:rsidRPr="00FA2D47">
        <w:rPr>
          <w:rFonts w:ascii="Calibri" w:eastAsia="Calibri" w:hAnsi="Calibri" w:cs="Calibri"/>
        </w:rPr>
        <w:t xml:space="preserve">V. </w:t>
      </w:r>
      <w:r w:rsidR="009A7D4C" w:rsidRPr="00AD784D">
        <w:rPr>
          <w:rFonts w:ascii="Calibri" w:hAnsi="Calibri" w:cs="Calibri"/>
        </w:rPr>
        <w:t>Oświadczeni</w:t>
      </w:r>
      <w:r w:rsidR="009A7D4C">
        <w:rPr>
          <w:rFonts w:ascii="Calibri" w:hAnsi="Calibri" w:cs="Calibri"/>
        </w:rPr>
        <w:t>e</w:t>
      </w:r>
      <w:r w:rsidR="009A7D4C" w:rsidRPr="00AD784D">
        <w:rPr>
          <w:rFonts w:ascii="Calibri" w:hAnsi="Calibri" w:cs="Calibri"/>
          <w:spacing w:val="-4"/>
        </w:rPr>
        <w:t xml:space="preserve"> </w:t>
      </w:r>
      <w:r w:rsidR="009A7D4C" w:rsidRPr="00AD784D">
        <w:rPr>
          <w:rFonts w:ascii="Calibri" w:hAnsi="Calibri" w:cs="Calibri"/>
        </w:rPr>
        <w:t>kandydata</w:t>
      </w:r>
      <w:r w:rsidR="009A7D4C" w:rsidRPr="00AD784D">
        <w:rPr>
          <w:rFonts w:ascii="Calibri" w:hAnsi="Calibri" w:cs="Calibri"/>
          <w:spacing w:val="-3"/>
        </w:rPr>
        <w:t xml:space="preserve"> </w:t>
      </w:r>
      <w:r w:rsidR="009A7D4C" w:rsidRPr="00AD784D">
        <w:rPr>
          <w:rFonts w:ascii="Calibri" w:hAnsi="Calibri" w:cs="Calibri"/>
        </w:rPr>
        <w:t>na</w:t>
      </w:r>
      <w:r w:rsidR="009A7D4C" w:rsidRPr="00AD784D">
        <w:rPr>
          <w:rFonts w:ascii="Calibri" w:hAnsi="Calibri" w:cs="Calibri"/>
          <w:spacing w:val="-3"/>
        </w:rPr>
        <w:t xml:space="preserve"> </w:t>
      </w:r>
      <w:r w:rsidR="009A7D4C" w:rsidRPr="00AD784D">
        <w:rPr>
          <w:rFonts w:ascii="Calibri" w:hAnsi="Calibri" w:cs="Calibri"/>
        </w:rPr>
        <w:t>członka</w:t>
      </w:r>
      <w:r w:rsidR="009A7D4C" w:rsidRPr="00AD784D">
        <w:rPr>
          <w:rFonts w:ascii="Calibri" w:hAnsi="Calibri" w:cs="Calibri"/>
          <w:spacing w:val="-3"/>
        </w:rPr>
        <w:t xml:space="preserve"> </w:t>
      </w:r>
      <w:r w:rsidR="009A7D4C" w:rsidRPr="00AD784D">
        <w:rPr>
          <w:rFonts w:ascii="Calibri" w:hAnsi="Calibri" w:cs="Calibri"/>
        </w:rPr>
        <w:t>Komitetu</w:t>
      </w:r>
      <w:r w:rsidR="009A7D4C" w:rsidRPr="00AD784D">
        <w:rPr>
          <w:rFonts w:ascii="Calibri" w:hAnsi="Calibri" w:cs="Calibri"/>
          <w:spacing w:val="-4"/>
        </w:rPr>
        <w:t xml:space="preserve"> </w:t>
      </w:r>
      <w:r w:rsidR="009A7D4C" w:rsidRPr="00AD784D">
        <w:rPr>
          <w:rFonts w:ascii="Calibri" w:hAnsi="Calibri" w:cs="Calibri"/>
          <w:spacing w:val="-2"/>
        </w:rPr>
        <w:t>Rewitalizacji</w:t>
      </w:r>
    </w:p>
    <w:p w14:paraId="2CA41B68" w14:textId="17578F61" w:rsidR="009A7D4C" w:rsidRPr="009A7D4C" w:rsidRDefault="009A7D4C" w:rsidP="009A7D4C">
      <w:pPr>
        <w:jc w:val="both"/>
        <w:rPr>
          <w:rFonts w:ascii="Calibri" w:eastAsia="Calibri" w:hAnsi="Calibri" w:cs="Calibri"/>
          <w:sz w:val="24"/>
          <w:szCs w:val="24"/>
        </w:rPr>
      </w:pPr>
      <w:r w:rsidRPr="00AD784D">
        <w:rPr>
          <w:rFonts w:ascii="Calibri" w:hAnsi="Calibri" w:cs="Calibri"/>
          <w:sz w:val="24"/>
          <w:szCs w:val="24"/>
        </w:rPr>
        <w:t>Oświadczam, że zapoznałem/łam się z Uchwałą nr IX/99/24</w:t>
      </w:r>
      <w:r w:rsidRPr="00AD784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 xml:space="preserve">Rady Miejskiej w Kluczborku z dnia 17 grudnia 2024. w sprawie określenia zasad wyznaczania składu oraz zasad działania Komitetu Rewitalizacji. </w:t>
      </w:r>
    </w:p>
    <w:p w14:paraId="2EBC2260" w14:textId="77777777" w:rsidR="009A7D4C" w:rsidRPr="00AD784D" w:rsidRDefault="009A7D4C" w:rsidP="00815AB4">
      <w:pPr>
        <w:pStyle w:val="Tekstpodstawowy"/>
        <w:spacing w:before="268"/>
        <w:ind w:right="112"/>
        <w:jc w:val="both"/>
        <w:rPr>
          <w:rFonts w:ascii="Calibri" w:hAnsi="Calibri" w:cs="Calibri"/>
          <w:sz w:val="24"/>
          <w:szCs w:val="24"/>
        </w:rPr>
      </w:pPr>
      <w:r w:rsidRPr="00AD784D">
        <w:rPr>
          <w:rFonts w:ascii="Calibri" w:hAnsi="Calibri" w:cs="Calibri"/>
          <w:sz w:val="24"/>
          <w:szCs w:val="24"/>
        </w:rPr>
        <w:t>Oświadczam, że nie jestem</w:t>
      </w:r>
      <w:r w:rsidRPr="00AD784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osobą skazaną prawomocnym wyrokiem sądowym</w:t>
      </w:r>
      <w:r w:rsidRPr="00AD784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za</w:t>
      </w:r>
      <w:r w:rsidRPr="00AD784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przestępstwo</w:t>
      </w:r>
      <w:r w:rsidRPr="00AD784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z winy umyślnej oraz sąd nie orzekł wobec mnie środka karnego w postaci pozbawienia praw publicznych.</w:t>
      </w:r>
    </w:p>
    <w:p w14:paraId="027F7C32" w14:textId="642D1354" w:rsidR="009A7D4C" w:rsidRPr="00AD784D" w:rsidRDefault="009A7D4C" w:rsidP="00815AB4">
      <w:pPr>
        <w:pStyle w:val="Tekstpodstawowy"/>
        <w:spacing w:before="120"/>
        <w:ind w:right="112"/>
        <w:jc w:val="both"/>
        <w:rPr>
          <w:rFonts w:ascii="Calibri" w:hAnsi="Calibri" w:cs="Calibri"/>
          <w:sz w:val="24"/>
          <w:szCs w:val="24"/>
        </w:rPr>
      </w:pPr>
      <w:r w:rsidRPr="00AD784D">
        <w:rPr>
          <w:rFonts w:ascii="Calibri" w:hAnsi="Calibri" w:cs="Calibri"/>
          <w:sz w:val="24"/>
          <w:szCs w:val="24"/>
        </w:rPr>
        <w:t>Wyrażam</w:t>
      </w:r>
      <w:r w:rsidRPr="00AD784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zgodę</w:t>
      </w:r>
      <w:r w:rsidRPr="00AD784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na</w:t>
      </w:r>
      <w:r w:rsidRPr="00AD784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przetwarzanie</w:t>
      </w:r>
      <w:r w:rsidRPr="00AD784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moich</w:t>
      </w:r>
      <w:r w:rsidRPr="00AD784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danych</w:t>
      </w:r>
      <w:r w:rsidRPr="00AD784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osobowych</w:t>
      </w:r>
      <w:r w:rsidRPr="00AD784D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zawartych</w:t>
      </w:r>
      <w:r w:rsidRPr="00AD784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w</w:t>
      </w:r>
      <w:r w:rsidRPr="00AD784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niniejszym</w:t>
      </w:r>
      <w:r w:rsidRPr="00AD784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formularzu</w:t>
      </w:r>
      <w:r w:rsidRPr="00AD784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w</w:t>
      </w:r>
      <w:r w:rsidRPr="00AD784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celu przeprowadzenia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naboru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na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członków</w:t>
      </w:r>
      <w:r w:rsidRPr="00AD784D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Komitetu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Rewitalizacji,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zgodnie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z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ustawą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z</w:t>
      </w:r>
      <w:r w:rsidRPr="00AD784D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10</w:t>
      </w:r>
      <w:r w:rsidRPr="00AD784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maja</w:t>
      </w:r>
      <w:r w:rsidRPr="00AD784D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>2018</w:t>
      </w:r>
      <w:r w:rsidRPr="00AD784D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AD784D">
        <w:rPr>
          <w:rFonts w:ascii="Calibri" w:hAnsi="Calibri" w:cs="Calibri"/>
          <w:sz w:val="24"/>
          <w:szCs w:val="24"/>
        </w:rPr>
        <w:t xml:space="preserve">r. o ochronie danych </w:t>
      </w:r>
      <w:r w:rsidRPr="004C5E83">
        <w:rPr>
          <w:rFonts w:ascii="Calibri" w:hAnsi="Calibri" w:cs="Calibri"/>
          <w:sz w:val="24"/>
          <w:szCs w:val="24"/>
        </w:rPr>
        <w:t>osobowych (tj. Dz. U. z 20</w:t>
      </w:r>
      <w:r w:rsidR="00C502F0" w:rsidRPr="004C5E83">
        <w:rPr>
          <w:rFonts w:ascii="Calibri" w:hAnsi="Calibri" w:cs="Calibri"/>
          <w:sz w:val="24"/>
          <w:szCs w:val="24"/>
        </w:rPr>
        <w:t>24</w:t>
      </w:r>
      <w:r w:rsidRPr="004C5E83">
        <w:rPr>
          <w:rFonts w:ascii="Calibri" w:hAnsi="Calibri" w:cs="Calibri"/>
          <w:sz w:val="24"/>
          <w:szCs w:val="24"/>
        </w:rPr>
        <w:t xml:space="preserve"> r. poz. </w:t>
      </w:r>
      <w:r w:rsidR="00C502F0" w:rsidRPr="004C5E83">
        <w:rPr>
          <w:rFonts w:ascii="Calibri" w:hAnsi="Calibri" w:cs="Calibri"/>
          <w:sz w:val="24"/>
          <w:szCs w:val="24"/>
        </w:rPr>
        <w:t>2</w:t>
      </w:r>
      <w:r w:rsidR="00FC1D55" w:rsidRPr="004C5E83">
        <w:rPr>
          <w:rFonts w:ascii="Calibri" w:hAnsi="Calibri" w:cs="Calibri"/>
          <w:sz w:val="24"/>
          <w:szCs w:val="24"/>
        </w:rPr>
        <w:t>7</w:t>
      </w:r>
      <w:r w:rsidR="00D56748" w:rsidRPr="004C5E83">
        <w:rPr>
          <w:rFonts w:ascii="Calibri" w:hAnsi="Calibri" w:cs="Calibri"/>
          <w:sz w:val="24"/>
          <w:szCs w:val="24"/>
        </w:rPr>
        <w:t>8</w:t>
      </w:r>
      <w:r w:rsidRPr="004C5E83">
        <w:rPr>
          <w:rFonts w:ascii="Calibri" w:hAnsi="Calibri" w:cs="Calibri"/>
          <w:sz w:val="24"/>
          <w:szCs w:val="24"/>
        </w:rPr>
        <w:t>).</w:t>
      </w:r>
    </w:p>
    <w:p w14:paraId="4DB85466" w14:textId="77777777" w:rsidR="009A7D4C" w:rsidRDefault="009A7D4C" w:rsidP="009A7D4C">
      <w:pPr>
        <w:pStyle w:val="Tekstpodstawowy"/>
        <w:rPr>
          <w:rFonts w:ascii="Calibri" w:hAnsi="Calibri" w:cs="Calibri"/>
          <w:sz w:val="24"/>
          <w:szCs w:val="24"/>
        </w:rPr>
      </w:pPr>
    </w:p>
    <w:p w14:paraId="338AA2C6" w14:textId="77777777" w:rsidR="009A7D4C" w:rsidRDefault="009A7D4C" w:rsidP="009A7D4C">
      <w:pPr>
        <w:pStyle w:val="Tekstpodstawowy"/>
        <w:spacing w:before="49"/>
        <w:rPr>
          <w:rFonts w:ascii="Calibri" w:hAnsi="Calibri" w:cs="Calibri"/>
          <w:sz w:val="24"/>
          <w:szCs w:val="24"/>
        </w:rPr>
      </w:pPr>
    </w:p>
    <w:p w14:paraId="6068984E" w14:textId="77777777" w:rsidR="00177999" w:rsidRPr="00F11988" w:rsidRDefault="00177999" w:rsidP="009A7D4C">
      <w:pPr>
        <w:pStyle w:val="Tekstpodstawowy"/>
        <w:spacing w:before="49"/>
        <w:rPr>
          <w:rFonts w:ascii="Calibri" w:hAnsi="Calibri" w:cs="Calibri"/>
          <w:sz w:val="24"/>
          <w:szCs w:val="24"/>
        </w:rPr>
      </w:pPr>
    </w:p>
    <w:p w14:paraId="689357F9" w14:textId="77777777" w:rsidR="009A7D4C" w:rsidRPr="00F11988" w:rsidRDefault="009A7D4C" w:rsidP="009A7D4C">
      <w:pPr>
        <w:tabs>
          <w:tab w:val="left" w:pos="6055"/>
        </w:tabs>
        <w:ind w:left="59"/>
        <w:jc w:val="center"/>
        <w:rPr>
          <w:rFonts w:ascii="Calibri" w:hAnsi="Calibri" w:cs="Calibri"/>
          <w:sz w:val="24"/>
          <w:szCs w:val="24"/>
        </w:rPr>
      </w:pPr>
      <w:r w:rsidRPr="00F11988">
        <w:rPr>
          <w:rFonts w:ascii="Calibri" w:hAnsi="Calibri" w:cs="Calibri"/>
          <w:spacing w:val="-2"/>
          <w:sz w:val="24"/>
          <w:szCs w:val="24"/>
        </w:rPr>
        <w:t>…………………………………</w:t>
      </w:r>
      <w:r w:rsidRPr="00F11988">
        <w:rPr>
          <w:rFonts w:ascii="Calibri" w:hAnsi="Calibri" w:cs="Calibri"/>
          <w:sz w:val="24"/>
          <w:szCs w:val="24"/>
        </w:rPr>
        <w:tab/>
      </w:r>
      <w:r w:rsidRPr="00F11988">
        <w:rPr>
          <w:rFonts w:ascii="Calibri" w:hAnsi="Calibri" w:cs="Calibri"/>
          <w:spacing w:val="-2"/>
          <w:sz w:val="24"/>
          <w:szCs w:val="24"/>
        </w:rPr>
        <w:t>......……...........................</w:t>
      </w:r>
    </w:p>
    <w:p w14:paraId="44E25623" w14:textId="2494B803" w:rsidR="00E612FD" w:rsidRDefault="00177999" w:rsidP="00177999">
      <w:pPr>
        <w:pStyle w:val="Tekstpodstawowy"/>
        <w:tabs>
          <w:tab w:val="left" w:pos="6213"/>
        </w:tabs>
        <w:spacing w:before="251"/>
        <w:ind w:left="113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9A7D4C" w:rsidRPr="00F11988">
        <w:rPr>
          <w:rFonts w:ascii="Calibri" w:hAnsi="Calibri" w:cs="Calibri"/>
          <w:sz w:val="24"/>
          <w:szCs w:val="24"/>
        </w:rPr>
        <w:t>Miejscowość</w:t>
      </w:r>
      <w:r w:rsidR="009A7D4C" w:rsidRPr="00F11988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9A7D4C" w:rsidRPr="00F11988">
        <w:rPr>
          <w:rFonts w:ascii="Calibri" w:hAnsi="Calibri" w:cs="Calibri"/>
          <w:sz w:val="24"/>
          <w:szCs w:val="24"/>
        </w:rPr>
        <w:t xml:space="preserve">i </w:t>
      </w:r>
      <w:r w:rsidR="009A7D4C" w:rsidRPr="00F11988">
        <w:rPr>
          <w:rFonts w:ascii="Calibri" w:hAnsi="Calibri" w:cs="Calibri"/>
          <w:spacing w:val="-4"/>
          <w:sz w:val="24"/>
          <w:szCs w:val="24"/>
        </w:rPr>
        <w:t>data</w:t>
      </w:r>
      <w:r w:rsidR="009A7D4C" w:rsidRPr="00F119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</w:t>
      </w:r>
      <w:r w:rsidR="009A7D4C" w:rsidRPr="00F11988">
        <w:rPr>
          <w:rFonts w:ascii="Calibri" w:hAnsi="Calibri" w:cs="Calibri"/>
          <w:sz w:val="24"/>
          <w:szCs w:val="24"/>
        </w:rPr>
        <w:t>Czytelny</w:t>
      </w:r>
      <w:r w:rsidR="009A7D4C" w:rsidRPr="00F11988">
        <w:rPr>
          <w:rFonts w:ascii="Calibri" w:hAnsi="Calibri" w:cs="Calibri"/>
          <w:spacing w:val="-7"/>
          <w:sz w:val="24"/>
          <w:szCs w:val="24"/>
        </w:rPr>
        <w:t xml:space="preserve"> </w:t>
      </w:r>
      <w:r w:rsidR="009A7D4C" w:rsidRPr="00F11988">
        <w:rPr>
          <w:rFonts w:ascii="Calibri" w:hAnsi="Calibri" w:cs="Calibri"/>
          <w:spacing w:val="-2"/>
          <w:sz w:val="24"/>
          <w:szCs w:val="24"/>
        </w:rPr>
        <w:t>podpis</w:t>
      </w:r>
    </w:p>
    <w:sectPr w:rsidR="00E6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409"/>
    <w:multiLevelType w:val="hybridMultilevel"/>
    <w:tmpl w:val="0974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6A5E"/>
    <w:multiLevelType w:val="hybridMultilevel"/>
    <w:tmpl w:val="B1C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784"/>
    <w:multiLevelType w:val="hybridMultilevel"/>
    <w:tmpl w:val="15A6BEF8"/>
    <w:lvl w:ilvl="0" w:tplc="B9A8F3E0">
      <w:start w:val="1"/>
      <w:numFmt w:val="bullet"/>
      <w:lvlText w:val=""/>
      <w:lvlJc w:val="left"/>
      <w:pPr>
        <w:ind w:left="1288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6AB5187"/>
    <w:multiLevelType w:val="hybridMultilevel"/>
    <w:tmpl w:val="FBCC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4AC"/>
    <w:multiLevelType w:val="hybridMultilevel"/>
    <w:tmpl w:val="F0B61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C07"/>
    <w:multiLevelType w:val="hybridMultilevel"/>
    <w:tmpl w:val="B9E0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A7117"/>
    <w:multiLevelType w:val="multilevel"/>
    <w:tmpl w:val="D6A06228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36093622"/>
    <w:multiLevelType w:val="hybridMultilevel"/>
    <w:tmpl w:val="CE7E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76B0"/>
    <w:multiLevelType w:val="hybridMultilevel"/>
    <w:tmpl w:val="FE9E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F1B2B"/>
    <w:multiLevelType w:val="hybridMultilevel"/>
    <w:tmpl w:val="CBFE6B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CF5DBC"/>
    <w:multiLevelType w:val="hybridMultilevel"/>
    <w:tmpl w:val="7D1C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46BD"/>
    <w:multiLevelType w:val="hybridMultilevel"/>
    <w:tmpl w:val="914EC56E"/>
    <w:lvl w:ilvl="0" w:tplc="B9A8F3E0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F02D3"/>
    <w:multiLevelType w:val="hybridMultilevel"/>
    <w:tmpl w:val="F7B0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6A2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97762"/>
    <w:multiLevelType w:val="hybridMultilevel"/>
    <w:tmpl w:val="72745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E255C"/>
    <w:multiLevelType w:val="hybridMultilevel"/>
    <w:tmpl w:val="D4AA1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04308">
    <w:abstractNumId w:val="6"/>
  </w:num>
  <w:num w:numId="2" w16cid:durableId="2120759249">
    <w:abstractNumId w:val="5"/>
  </w:num>
  <w:num w:numId="3" w16cid:durableId="1685324535">
    <w:abstractNumId w:val="14"/>
  </w:num>
  <w:num w:numId="4" w16cid:durableId="1156339305">
    <w:abstractNumId w:val="4"/>
  </w:num>
  <w:num w:numId="5" w16cid:durableId="195511848">
    <w:abstractNumId w:val="12"/>
  </w:num>
  <w:num w:numId="6" w16cid:durableId="99768052">
    <w:abstractNumId w:val="8"/>
  </w:num>
  <w:num w:numId="7" w16cid:durableId="939800937">
    <w:abstractNumId w:val="7"/>
  </w:num>
  <w:num w:numId="8" w16cid:durableId="921373004">
    <w:abstractNumId w:val="9"/>
  </w:num>
  <w:num w:numId="9" w16cid:durableId="1719359316">
    <w:abstractNumId w:val="1"/>
  </w:num>
  <w:num w:numId="10" w16cid:durableId="169637017">
    <w:abstractNumId w:val="13"/>
  </w:num>
  <w:num w:numId="11" w16cid:durableId="1675303333">
    <w:abstractNumId w:val="10"/>
  </w:num>
  <w:num w:numId="12" w16cid:durableId="56131558">
    <w:abstractNumId w:val="3"/>
  </w:num>
  <w:num w:numId="13" w16cid:durableId="1661229267">
    <w:abstractNumId w:val="0"/>
  </w:num>
  <w:num w:numId="14" w16cid:durableId="1132669683">
    <w:abstractNumId w:val="11"/>
  </w:num>
  <w:num w:numId="15" w16cid:durableId="180742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B"/>
    <w:rsid w:val="000022E3"/>
    <w:rsid w:val="0005557F"/>
    <w:rsid w:val="00076DE8"/>
    <w:rsid w:val="00093FEA"/>
    <w:rsid w:val="00126D2D"/>
    <w:rsid w:val="00135537"/>
    <w:rsid w:val="00136EDA"/>
    <w:rsid w:val="0017690D"/>
    <w:rsid w:val="00177999"/>
    <w:rsid w:val="001A4B87"/>
    <w:rsid w:val="001A63C3"/>
    <w:rsid w:val="00232A92"/>
    <w:rsid w:val="00286002"/>
    <w:rsid w:val="0029404B"/>
    <w:rsid w:val="002D500C"/>
    <w:rsid w:val="00383FF4"/>
    <w:rsid w:val="003A0007"/>
    <w:rsid w:val="003A0D58"/>
    <w:rsid w:val="003B4603"/>
    <w:rsid w:val="003C4D44"/>
    <w:rsid w:val="003D39F6"/>
    <w:rsid w:val="003F12AF"/>
    <w:rsid w:val="003F4F3B"/>
    <w:rsid w:val="004A15EE"/>
    <w:rsid w:val="004C5E83"/>
    <w:rsid w:val="004E4F14"/>
    <w:rsid w:val="004F2CC5"/>
    <w:rsid w:val="00581F77"/>
    <w:rsid w:val="005E0434"/>
    <w:rsid w:val="0061280A"/>
    <w:rsid w:val="00682B0A"/>
    <w:rsid w:val="006B7549"/>
    <w:rsid w:val="006D7DF5"/>
    <w:rsid w:val="00732F9A"/>
    <w:rsid w:val="00757E4C"/>
    <w:rsid w:val="007802B1"/>
    <w:rsid w:val="00815AB4"/>
    <w:rsid w:val="00875A84"/>
    <w:rsid w:val="008F2676"/>
    <w:rsid w:val="009341FC"/>
    <w:rsid w:val="00964D5D"/>
    <w:rsid w:val="0098424F"/>
    <w:rsid w:val="00991ED4"/>
    <w:rsid w:val="009A7D4C"/>
    <w:rsid w:val="00A04661"/>
    <w:rsid w:val="00A202BB"/>
    <w:rsid w:val="00A27649"/>
    <w:rsid w:val="00AC74CB"/>
    <w:rsid w:val="00B26FEA"/>
    <w:rsid w:val="00B30804"/>
    <w:rsid w:val="00B64EF1"/>
    <w:rsid w:val="00B82D33"/>
    <w:rsid w:val="00BA0175"/>
    <w:rsid w:val="00BE1C97"/>
    <w:rsid w:val="00C028FD"/>
    <w:rsid w:val="00C05491"/>
    <w:rsid w:val="00C3157C"/>
    <w:rsid w:val="00C502F0"/>
    <w:rsid w:val="00C519B6"/>
    <w:rsid w:val="00C6324E"/>
    <w:rsid w:val="00CE33DF"/>
    <w:rsid w:val="00CE762D"/>
    <w:rsid w:val="00D30B63"/>
    <w:rsid w:val="00D56748"/>
    <w:rsid w:val="00D923BC"/>
    <w:rsid w:val="00D92ACB"/>
    <w:rsid w:val="00E162E8"/>
    <w:rsid w:val="00E33B5A"/>
    <w:rsid w:val="00E612FD"/>
    <w:rsid w:val="00E76DBA"/>
    <w:rsid w:val="00EE01DB"/>
    <w:rsid w:val="00EF3275"/>
    <w:rsid w:val="00F7619E"/>
    <w:rsid w:val="00FA2D47"/>
    <w:rsid w:val="00FC1D55"/>
    <w:rsid w:val="00FD1FE5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A69E"/>
  <w15:chartTrackingRefBased/>
  <w15:docId w15:val="{C63A8BB5-F5DA-4AC1-AD99-92FDF60D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1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1DB"/>
    <w:rPr>
      <w:color w:val="605E5C"/>
      <w:shd w:val="clear" w:color="auto" w:fill="E1DFDD"/>
    </w:rPr>
  </w:style>
  <w:style w:type="paragraph" w:customStyle="1" w:styleId="Default">
    <w:name w:val="Default"/>
    <w:rsid w:val="008F2676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E762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A7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7D4C"/>
    <w:rPr>
      <w:rFonts w:ascii="Times New Roman" w:eastAsia="Times New Roman" w:hAnsi="Times New Roman" w:cs="Times New Roman"/>
      <w:kern w:val="0"/>
      <w14:ligatures w14:val="none"/>
    </w:rPr>
  </w:style>
  <w:style w:type="paragraph" w:styleId="Tytu">
    <w:name w:val="Title"/>
    <w:basedOn w:val="Normalny"/>
    <w:link w:val="TytuZnak"/>
    <w:uiPriority w:val="1"/>
    <w:qFormat/>
    <w:rsid w:val="009A7D4C"/>
    <w:pPr>
      <w:widowControl w:val="0"/>
      <w:autoSpaceDE w:val="0"/>
      <w:autoSpaceDN w:val="0"/>
      <w:spacing w:before="67" w:after="0" w:line="240" w:lineRule="auto"/>
      <w:ind w:left="116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ytuZnak">
    <w:name w:val="Tytuł Znak"/>
    <w:basedOn w:val="Domylnaczcionkaakapitu"/>
    <w:link w:val="Tytu"/>
    <w:uiPriority w:val="1"/>
    <w:rsid w:val="009A7D4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Kin</dc:creator>
  <cp:keywords/>
  <dc:description/>
  <cp:lastModifiedBy>Monika Maślanka</cp:lastModifiedBy>
  <cp:revision>43</cp:revision>
  <cp:lastPrinted>2025-07-17T07:28:00Z</cp:lastPrinted>
  <dcterms:created xsi:type="dcterms:W3CDTF">2025-07-11T05:50:00Z</dcterms:created>
  <dcterms:modified xsi:type="dcterms:W3CDTF">2025-07-18T10:39:00Z</dcterms:modified>
</cp:coreProperties>
</file>